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5" w:rsidRPr="00BA7A85" w:rsidRDefault="00BA7A85" w:rsidP="00BA7A85">
      <w:pPr>
        <w:rPr>
          <w:lang w:val="mn-MN"/>
        </w:rPr>
      </w:pPr>
      <w:r>
        <w:rPr>
          <w:lang w:val="mn-MN"/>
        </w:rPr>
        <w:t xml:space="preserve">                              НОТАРИАТЫН ҮЙЛЧИЛГЭЭНИЙ ХӨЛС </w:t>
      </w:r>
      <w:bookmarkStart w:id="0" w:name="_GoBack"/>
      <w:bookmarkEnd w:id="0"/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10"/>
        <w:gridCol w:w="3825"/>
        <w:gridCol w:w="3390"/>
      </w:tblGrid>
      <w:tr w:rsidR="00BA7A85" w:rsidRPr="00BA7A85" w:rsidTr="00BA7A85">
        <w:tc>
          <w:tcPr>
            <w:tcW w:w="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д/д</w:t>
            </w: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 Нотариатын үйлчилгээний хэлбэр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 Үйлчилгээний хөлс / төгрөг/</w:t>
            </w:r>
          </w:p>
        </w:tc>
      </w:tr>
      <w:tr w:rsidR="00BA7A85" w:rsidRPr="00BA7A85" w:rsidTr="00BA7A85">
        <w:tc>
          <w:tcPr>
            <w:tcW w:w="60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1</w:t>
            </w:r>
          </w:p>
        </w:tc>
        <w:tc>
          <w:tcPr>
            <w:tcW w:w="20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Үнэ тодорхойгүй гэрээ хэлцэл гэрчлэх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Компаний</w:t>
            </w:r>
            <w:r>
              <w:rPr>
                <w:lang w:val="mn-MN"/>
              </w:rPr>
              <w:t>н</w:t>
            </w:r>
            <w:r w:rsidRPr="00BA7A85">
              <w:rPr>
                <w:lang w:val="mn-MN"/>
              </w:rPr>
              <w:t xml:space="preserve"> эрх,газар эзэмших, ашигл</w:t>
            </w:r>
            <w:r>
              <w:rPr>
                <w:lang w:val="mn-MN"/>
              </w:rPr>
              <w:t>ах  эрх , ашигт малтмалын лиценз</w:t>
            </w:r>
            <w:r w:rsidRPr="00BA7A85">
              <w:rPr>
                <w:lang w:val="mn-MN"/>
              </w:rPr>
              <w:t>  эзэмших эрх</w:t>
            </w:r>
          </w:p>
        </w:tc>
        <w:tc>
          <w:tcPr>
            <w:tcW w:w="339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 10000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Бусад эрх оюуны өмчтэй холбогдох эрх баталгааны болон батлан даалтын гэрээ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</w:tr>
      <w:tr w:rsidR="00BA7A85" w:rsidRPr="00BA7A85" w:rsidTr="00BA7A85">
        <w:tc>
          <w:tcPr>
            <w:tcW w:w="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2</w:t>
            </w: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 Эд хөрөнгө түрээслүүлэх , хөлслүүлэх гэрээ, хэлцэл гэрчлэх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 8000</w:t>
            </w:r>
          </w:p>
        </w:tc>
      </w:tr>
      <w:tr w:rsidR="00BA7A85" w:rsidRPr="00BA7A85" w:rsidTr="00BA7A85">
        <w:tc>
          <w:tcPr>
            <w:tcW w:w="60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  </w:t>
            </w: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 Тодорхой үнийн дүн төлбөрийн хэмжээ бүхий бүх төрлийн   гэрээ, хэлцлийг гэрчлэх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3.1   1 000 000 хүртэл төгрөгийн          </w:t>
            </w:r>
          </w:p>
        </w:tc>
        <w:tc>
          <w:tcPr>
            <w:tcW w:w="339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 Үнийн дүнгийн 0,5%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3.2     үнийн дүн нэг сая төгрөг давсан тохиолдолд дараах шатлалаар авна.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3.2.1     1 000 001-10 000 000 төг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  10 000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3.2.2     10 000 001-25 000 000 төг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  25 000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3.2.3     25 000 001- 100 000 000  төг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  50 000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3.2.4     100 000 001- 300 000 000 төг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 100 000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3.2.5     300 000 001- 500 000 000 төг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 200 000</w:t>
            </w:r>
          </w:p>
        </w:tc>
      </w:tr>
      <w:tr w:rsidR="00BA7A85" w:rsidRPr="00BA7A85" w:rsidTr="00BA7A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vAlign w:val="center"/>
            <w:hideMark/>
          </w:tcPr>
          <w:p w:rsidR="00BA7A85" w:rsidRPr="00BA7A85" w:rsidRDefault="00BA7A85" w:rsidP="00BA7A85">
            <w:pPr>
              <w:rPr>
                <w:lang w:val="mn-MN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 xml:space="preserve">   3.2.6     500 000 001- </w:t>
            </w:r>
            <w:proofErr w:type="spellStart"/>
            <w:r w:rsidRPr="00BA7A85">
              <w:rPr>
                <w:lang w:val="mn-MN"/>
              </w:rPr>
              <w:t>ээс</w:t>
            </w:r>
            <w:proofErr w:type="spellEnd"/>
            <w:r w:rsidRPr="00BA7A85">
              <w:rPr>
                <w:lang w:val="mn-MN"/>
              </w:rPr>
              <w:t xml:space="preserve"> дээш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 300 000</w:t>
            </w:r>
          </w:p>
        </w:tc>
      </w:tr>
      <w:tr w:rsidR="00BA7A85" w:rsidRPr="00BA7A85" w:rsidTr="00BA7A85">
        <w:tc>
          <w:tcPr>
            <w:tcW w:w="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4</w:t>
            </w: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Гэрээ хэлцэл хуулийн этгээд үүсгэн байгуулах баримт бичиг нэмэлт өөрчлөлт оруулсан хугацаа сунгасан, цуцалсныг гэрчлэх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        3 000</w:t>
            </w:r>
          </w:p>
        </w:tc>
      </w:tr>
      <w:tr w:rsidR="00BA7A85" w:rsidRPr="00BA7A85" w:rsidTr="00BA7A85">
        <w:tc>
          <w:tcPr>
            <w:tcW w:w="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5</w:t>
            </w:r>
          </w:p>
        </w:tc>
        <w:tc>
          <w:tcPr>
            <w:tcW w:w="58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 Өвлөх эрх, гэрээслэл гэрчлэх, өвлөгдөх эд хөрөнгийг хамгаалах, гэр бүлийн гишүүдийн дундаа хамтран болон дундаа хэсгээр өмчлөх эд хөрөнгөөс ногдох хэсгээ өмчлөх эрх гэрчлэх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A7A85" w:rsidRDefault="00BA7A85" w:rsidP="00BA7A85">
            <w:pPr>
              <w:rPr>
                <w:lang w:val="mn-MN"/>
              </w:rPr>
            </w:pPr>
            <w:r w:rsidRPr="00BA7A85">
              <w:rPr>
                <w:lang w:val="mn-MN"/>
              </w:rPr>
              <w:t>           Үнийн дүнгийн 1%</w:t>
            </w:r>
          </w:p>
        </w:tc>
      </w:tr>
    </w:tbl>
    <w:p w:rsidR="00BA7A85" w:rsidRDefault="00BA7A85" w:rsidP="00BA7A85"/>
    <w:sectPr w:rsidR="00BA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5"/>
    <w:rsid w:val="0001393B"/>
    <w:rsid w:val="00025FBE"/>
    <w:rsid w:val="000562E0"/>
    <w:rsid w:val="00075663"/>
    <w:rsid w:val="0008052C"/>
    <w:rsid w:val="00090493"/>
    <w:rsid w:val="000B6107"/>
    <w:rsid w:val="000C1457"/>
    <w:rsid w:val="000D0165"/>
    <w:rsid w:val="000E51F5"/>
    <w:rsid w:val="000F3B4F"/>
    <w:rsid w:val="00106FBA"/>
    <w:rsid w:val="00115D3D"/>
    <w:rsid w:val="001161BB"/>
    <w:rsid w:val="00124044"/>
    <w:rsid w:val="00125268"/>
    <w:rsid w:val="00125BA7"/>
    <w:rsid w:val="00137F2F"/>
    <w:rsid w:val="0014602A"/>
    <w:rsid w:val="00146534"/>
    <w:rsid w:val="001748D3"/>
    <w:rsid w:val="00191A4B"/>
    <w:rsid w:val="0019680C"/>
    <w:rsid w:val="001A3789"/>
    <w:rsid w:val="001A4890"/>
    <w:rsid w:val="001A4FA5"/>
    <w:rsid w:val="001B1598"/>
    <w:rsid w:val="001B4A29"/>
    <w:rsid w:val="001B7678"/>
    <w:rsid w:val="001C43BB"/>
    <w:rsid w:val="001D5001"/>
    <w:rsid w:val="001D654C"/>
    <w:rsid w:val="00201A4A"/>
    <w:rsid w:val="00225404"/>
    <w:rsid w:val="002579C2"/>
    <w:rsid w:val="002D066E"/>
    <w:rsid w:val="0033208A"/>
    <w:rsid w:val="003536E1"/>
    <w:rsid w:val="00361C07"/>
    <w:rsid w:val="003818EF"/>
    <w:rsid w:val="003D4E55"/>
    <w:rsid w:val="003E653A"/>
    <w:rsid w:val="00400746"/>
    <w:rsid w:val="0043519C"/>
    <w:rsid w:val="00435355"/>
    <w:rsid w:val="004664A5"/>
    <w:rsid w:val="00472242"/>
    <w:rsid w:val="00481342"/>
    <w:rsid w:val="00494C45"/>
    <w:rsid w:val="004A72C9"/>
    <w:rsid w:val="004E0D88"/>
    <w:rsid w:val="004F686C"/>
    <w:rsid w:val="00503153"/>
    <w:rsid w:val="0053345A"/>
    <w:rsid w:val="00536BAC"/>
    <w:rsid w:val="00570700"/>
    <w:rsid w:val="005A3A8E"/>
    <w:rsid w:val="005B4A89"/>
    <w:rsid w:val="00601F7E"/>
    <w:rsid w:val="0060610D"/>
    <w:rsid w:val="006136B5"/>
    <w:rsid w:val="00635CCB"/>
    <w:rsid w:val="00672F2F"/>
    <w:rsid w:val="00692332"/>
    <w:rsid w:val="00710100"/>
    <w:rsid w:val="00712F89"/>
    <w:rsid w:val="007345D3"/>
    <w:rsid w:val="00740426"/>
    <w:rsid w:val="00755509"/>
    <w:rsid w:val="0076687A"/>
    <w:rsid w:val="0077367D"/>
    <w:rsid w:val="0079377A"/>
    <w:rsid w:val="007A63F4"/>
    <w:rsid w:val="007B7555"/>
    <w:rsid w:val="007C3F5E"/>
    <w:rsid w:val="007D3BC9"/>
    <w:rsid w:val="007D56BE"/>
    <w:rsid w:val="00843583"/>
    <w:rsid w:val="00895460"/>
    <w:rsid w:val="008B4510"/>
    <w:rsid w:val="008E1616"/>
    <w:rsid w:val="008E35A2"/>
    <w:rsid w:val="008F5A3C"/>
    <w:rsid w:val="00902974"/>
    <w:rsid w:val="00903989"/>
    <w:rsid w:val="009270EB"/>
    <w:rsid w:val="00937F54"/>
    <w:rsid w:val="00946929"/>
    <w:rsid w:val="009743DC"/>
    <w:rsid w:val="00976CBE"/>
    <w:rsid w:val="00981C37"/>
    <w:rsid w:val="00982072"/>
    <w:rsid w:val="009A5A46"/>
    <w:rsid w:val="009A6D3A"/>
    <w:rsid w:val="00A21FB3"/>
    <w:rsid w:val="00A6334C"/>
    <w:rsid w:val="00A70E55"/>
    <w:rsid w:val="00A75774"/>
    <w:rsid w:val="00A769A2"/>
    <w:rsid w:val="00A82254"/>
    <w:rsid w:val="00AC5E45"/>
    <w:rsid w:val="00AF751E"/>
    <w:rsid w:val="00B965C4"/>
    <w:rsid w:val="00BA7A85"/>
    <w:rsid w:val="00BE45BC"/>
    <w:rsid w:val="00C05568"/>
    <w:rsid w:val="00C122C0"/>
    <w:rsid w:val="00C21DF1"/>
    <w:rsid w:val="00C50113"/>
    <w:rsid w:val="00C820EE"/>
    <w:rsid w:val="00C90FDF"/>
    <w:rsid w:val="00C953C0"/>
    <w:rsid w:val="00CA2968"/>
    <w:rsid w:val="00CB66F3"/>
    <w:rsid w:val="00CC27B1"/>
    <w:rsid w:val="00D21E71"/>
    <w:rsid w:val="00D307CC"/>
    <w:rsid w:val="00D341C1"/>
    <w:rsid w:val="00D45F34"/>
    <w:rsid w:val="00D84263"/>
    <w:rsid w:val="00DC634A"/>
    <w:rsid w:val="00DD2286"/>
    <w:rsid w:val="00E0066E"/>
    <w:rsid w:val="00E0238A"/>
    <w:rsid w:val="00E0650C"/>
    <w:rsid w:val="00E12B29"/>
    <w:rsid w:val="00E13630"/>
    <w:rsid w:val="00E2208F"/>
    <w:rsid w:val="00E40181"/>
    <w:rsid w:val="00E40A22"/>
    <w:rsid w:val="00E44155"/>
    <w:rsid w:val="00E6520B"/>
    <w:rsid w:val="00E962FA"/>
    <w:rsid w:val="00EA6225"/>
    <w:rsid w:val="00EC38E4"/>
    <w:rsid w:val="00F1790D"/>
    <w:rsid w:val="00F36BC2"/>
    <w:rsid w:val="00F44997"/>
    <w:rsid w:val="00F81DA7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151F-61F4-44C0-9C55-22937381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2017-05-01T10:57:00Z</dcterms:created>
  <dcterms:modified xsi:type="dcterms:W3CDTF">2017-05-01T11:03:00Z</dcterms:modified>
</cp:coreProperties>
</file>